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43692ACD" w:rsidR="008E0114" w:rsidRDefault="00BA49F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8C47F8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5D1683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E12571">
        <w:rPr>
          <w:rFonts w:ascii="Arial" w:hAnsi="Arial" w:cs="Arial"/>
          <w:b/>
          <w:bCs/>
          <w:sz w:val="24"/>
          <w:szCs w:val="24"/>
          <w:lang w:val="bg-BG"/>
        </w:rPr>
        <w:t>м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8C47F8">
        <w:rPr>
          <w:rFonts w:ascii="Arial" w:hAnsi="Arial" w:cs="Arial"/>
          <w:b/>
          <w:bCs/>
          <w:sz w:val="24"/>
          <w:szCs w:val="24"/>
          <w:lang w:val="bg-BG"/>
        </w:rPr>
        <w:t>02</w:t>
      </w:r>
      <w:r w:rsidR="0043672D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8C47F8">
        <w:rPr>
          <w:rFonts w:ascii="Arial" w:hAnsi="Arial" w:cs="Arial"/>
          <w:b/>
          <w:bCs/>
          <w:sz w:val="24"/>
          <w:szCs w:val="24"/>
          <w:lang w:val="bg-BG"/>
        </w:rPr>
        <w:t>03.05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3330F846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667D47">
        <w:rPr>
          <w:rFonts w:ascii="Arial" w:hAnsi="Arial" w:cs="Arial"/>
          <w:sz w:val="28"/>
          <w:szCs w:val="28"/>
          <w:lang w:val="bg-BG"/>
        </w:rPr>
        <w:t>се запознахме с</w:t>
      </w:r>
      <w:r w:rsidR="008C47F8">
        <w:rPr>
          <w:rFonts w:ascii="Arial" w:hAnsi="Arial" w:cs="Arial"/>
          <w:sz w:val="28"/>
          <w:szCs w:val="28"/>
          <w:lang w:val="bg-BG"/>
        </w:rPr>
        <w:t xml:space="preserve">ъс спомагателния глагол СЪМ. </w:t>
      </w:r>
    </w:p>
    <w:p w14:paraId="486A7564" w14:textId="7A379413" w:rsidR="00667D47" w:rsidRPr="00827B19" w:rsidRDefault="00667D47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Човек и общество </w:t>
      </w:r>
      <w:r w:rsidR="008C47F8">
        <w:rPr>
          <w:rFonts w:ascii="Arial" w:hAnsi="Arial" w:cs="Arial"/>
          <w:sz w:val="28"/>
          <w:szCs w:val="28"/>
          <w:lang w:val="bg-BG"/>
        </w:rPr>
        <w:t xml:space="preserve">пеодължихме да </w:t>
      </w:r>
      <w:r>
        <w:rPr>
          <w:rFonts w:ascii="Arial" w:hAnsi="Arial" w:cs="Arial"/>
          <w:sz w:val="28"/>
          <w:szCs w:val="28"/>
          <w:lang w:val="bg-BG"/>
        </w:rPr>
        <w:t>говор</w:t>
      </w:r>
      <w:r w:rsidR="008C47F8">
        <w:rPr>
          <w:rFonts w:ascii="Arial" w:hAnsi="Arial" w:cs="Arial"/>
          <w:sz w:val="28"/>
          <w:szCs w:val="28"/>
          <w:lang w:val="bg-BG"/>
        </w:rPr>
        <w:t>им</w:t>
      </w:r>
      <w:r w:rsidR="00A57BE3">
        <w:rPr>
          <w:rFonts w:ascii="Arial" w:hAnsi="Arial" w:cs="Arial"/>
          <w:sz w:val="28"/>
          <w:szCs w:val="28"/>
          <w:lang w:val="bg-BG"/>
        </w:rPr>
        <w:t xml:space="preserve"> за приемане на християнството при княз Борис </w:t>
      </w:r>
      <w:r w:rsidR="00A57BE3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606A7994" w14:textId="30883814" w:rsidR="003836EF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а попълнят в Учебната тетрадка на страница 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50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3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на страница 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51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упражнение 6.</w:t>
      </w:r>
      <w:r w:rsidR="003325F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За да упражнят 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четенето и определянето на глаголи, в Читанката на страници 98 и 99, ги очаква текстът „Палавото скакалче“ от Кина Къдрева.</w:t>
      </w:r>
    </w:p>
    <w:p w14:paraId="54F6E51F" w14:textId="77BAD6F6" w:rsidR="003325F9" w:rsidRDefault="003325F9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FFD0" w14:textId="77777777" w:rsidR="00E615F9" w:rsidRDefault="00E615F9">
      <w:pPr>
        <w:spacing w:after="0" w:line="240" w:lineRule="auto"/>
      </w:pPr>
      <w:r>
        <w:separator/>
      </w:r>
    </w:p>
  </w:endnote>
  <w:endnote w:type="continuationSeparator" w:id="0">
    <w:p w14:paraId="2FF3A75A" w14:textId="77777777" w:rsidR="00E615F9" w:rsidRDefault="00E6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C09F" w14:textId="77777777" w:rsidR="00E615F9" w:rsidRDefault="00E615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1C5E7E" w14:textId="77777777" w:rsidR="00E615F9" w:rsidRDefault="00E6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139A0"/>
    <w:rsid w:val="002221A5"/>
    <w:rsid w:val="0023163B"/>
    <w:rsid w:val="00233FFD"/>
    <w:rsid w:val="00260B5B"/>
    <w:rsid w:val="00267841"/>
    <w:rsid w:val="00277BCB"/>
    <w:rsid w:val="002C7DB8"/>
    <w:rsid w:val="002F41D0"/>
    <w:rsid w:val="00304883"/>
    <w:rsid w:val="00324933"/>
    <w:rsid w:val="003325F9"/>
    <w:rsid w:val="00344746"/>
    <w:rsid w:val="0034690C"/>
    <w:rsid w:val="0035506D"/>
    <w:rsid w:val="003836EF"/>
    <w:rsid w:val="003F7828"/>
    <w:rsid w:val="0043672D"/>
    <w:rsid w:val="00485D1F"/>
    <w:rsid w:val="004A4E20"/>
    <w:rsid w:val="004C78BE"/>
    <w:rsid w:val="004F0C5B"/>
    <w:rsid w:val="00503995"/>
    <w:rsid w:val="00507B6A"/>
    <w:rsid w:val="00521151"/>
    <w:rsid w:val="00526879"/>
    <w:rsid w:val="00567B3F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67D47"/>
    <w:rsid w:val="006747B7"/>
    <w:rsid w:val="0067567E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C47F8"/>
    <w:rsid w:val="008D0CE3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478E"/>
    <w:rsid w:val="00A57BE3"/>
    <w:rsid w:val="00A8573D"/>
    <w:rsid w:val="00AC675D"/>
    <w:rsid w:val="00B254AC"/>
    <w:rsid w:val="00B54817"/>
    <w:rsid w:val="00B91ACE"/>
    <w:rsid w:val="00B972CA"/>
    <w:rsid w:val="00BA49FA"/>
    <w:rsid w:val="00BC0F9C"/>
    <w:rsid w:val="00C3495C"/>
    <w:rsid w:val="00C510B7"/>
    <w:rsid w:val="00C64918"/>
    <w:rsid w:val="00C7439A"/>
    <w:rsid w:val="00CC6E54"/>
    <w:rsid w:val="00CE65E6"/>
    <w:rsid w:val="00D66284"/>
    <w:rsid w:val="00E12571"/>
    <w:rsid w:val="00E23692"/>
    <w:rsid w:val="00E5000B"/>
    <w:rsid w:val="00E54161"/>
    <w:rsid w:val="00E615F9"/>
    <w:rsid w:val="00E64416"/>
    <w:rsid w:val="00E80FD4"/>
    <w:rsid w:val="00EE06F1"/>
    <w:rsid w:val="00EE3E0E"/>
    <w:rsid w:val="00EF3456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4</cp:revision>
  <cp:lastPrinted>2025-09-13T06:07:00Z</cp:lastPrinted>
  <dcterms:created xsi:type="dcterms:W3CDTF">2026-05-06T10:03:00Z</dcterms:created>
  <dcterms:modified xsi:type="dcterms:W3CDTF">2026-05-06T10:03:00Z</dcterms:modified>
</cp:coreProperties>
</file>