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5CB8D89F" w:rsidR="00D849B8" w:rsidRDefault="00C34FC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3-та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27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>.09.2025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0FA709A" w14:textId="25E393D0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научиха да изписват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C34FCB">
        <w:rPr>
          <w:rFonts w:ascii="Arial" w:hAnsi="Arial" w:cs="Arial"/>
          <w:b/>
          <w:bCs/>
          <w:sz w:val="28"/>
          <w:szCs w:val="28"/>
          <w:lang w:val="bg-BG"/>
        </w:rPr>
        <w:t>Оо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C34FCB">
        <w:rPr>
          <w:rFonts w:ascii="Arial" w:hAnsi="Arial" w:cs="Arial"/>
          <w:b/>
          <w:bCs/>
          <w:sz w:val="28"/>
          <w:szCs w:val="28"/>
          <w:lang w:val="bg-BG"/>
        </w:rPr>
        <w:t>Рр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 и да упражнят писането си, помогнете им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попълнят страници 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12,13,16 и 17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Учебната тетрадка.</w:t>
      </w:r>
      <w:r>
        <w:rPr>
          <w:rFonts w:ascii="Arial" w:hAnsi="Arial" w:cs="Arial"/>
          <w:sz w:val="28"/>
          <w:szCs w:val="28"/>
          <w:lang w:val="bg-BG"/>
        </w:rPr>
        <w:t xml:space="preserve"> Там те трябва красиво да изпишат малка и голяма буква </w:t>
      </w:r>
      <w:r w:rsidR="00C34FCB">
        <w:rPr>
          <w:rFonts w:ascii="Arial" w:hAnsi="Arial" w:cs="Arial"/>
          <w:sz w:val="28"/>
          <w:szCs w:val="28"/>
          <w:lang w:val="bg-BG"/>
        </w:rPr>
        <w:t>О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 w:rsidR="00C34FCB">
        <w:rPr>
          <w:rFonts w:ascii="Arial" w:hAnsi="Arial" w:cs="Arial"/>
          <w:sz w:val="28"/>
          <w:szCs w:val="28"/>
          <w:lang w:val="bg-BG"/>
        </w:rPr>
        <w:t>Р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2BE93D2" w14:textId="0DD5273B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Също така упражнете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четенето на думичките в Буквара на страниц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22, 23, 26 и 27</w:t>
      </w:r>
      <w:r>
        <w:rPr>
          <w:rFonts w:ascii="Arial" w:hAnsi="Arial" w:cs="Arial"/>
          <w:sz w:val="28"/>
          <w:szCs w:val="28"/>
          <w:lang w:val="bg-BG"/>
        </w:rPr>
        <w:t xml:space="preserve">. Първо прочетете Вие думичките, а след това подканете детето само да ги прочете, докато започне да чете гладко. </w:t>
      </w:r>
    </w:p>
    <w:p w14:paraId="2439AAE5" w14:textId="77777777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sectPr w:rsidR="00D849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E8B1" w14:textId="77777777" w:rsidR="00777354" w:rsidRDefault="00777354">
      <w:pPr>
        <w:spacing w:after="0" w:line="240" w:lineRule="auto"/>
      </w:pPr>
      <w:r>
        <w:separator/>
      </w:r>
    </w:p>
  </w:endnote>
  <w:endnote w:type="continuationSeparator" w:id="0">
    <w:p w14:paraId="3573474E" w14:textId="77777777" w:rsidR="00777354" w:rsidRDefault="0077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5338" w14:textId="77777777" w:rsidR="00777354" w:rsidRDefault="007773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37BC6C" w14:textId="77777777" w:rsidR="00777354" w:rsidRDefault="00777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49B8"/>
    <w:rsid w:val="00477D51"/>
    <w:rsid w:val="00777354"/>
    <w:rsid w:val="00C34FCB"/>
    <w:rsid w:val="00D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2025-09-27T06:03:00Z</dcterms:created>
  <dcterms:modified xsi:type="dcterms:W3CDTF">2025-09-27T06:03:00Z</dcterms:modified>
</cp:coreProperties>
</file>